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F7" w:rsidRPr="001A10F7" w:rsidRDefault="001A10F7" w:rsidP="001A10F7">
      <w:pPr>
        <w:jc w:val="center"/>
        <w:rPr>
          <w:rFonts w:ascii="Verdana" w:hAnsi="Verdana"/>
          <w:color w:val="0F243E" w:themeColor="text2" w:themeShade="80"/>
          <w:sz w:val="28"/>
          <w:szCs w:val="28"/>
          <w:u w:val="single"/>
        </w:rPr>
      </w:pPr>
      <w:r w:rsidRPr="001A10F7">
        <w:rPr>
          <w:rFonts w:ascii="Verdana" w:hAnsi="Verdana"/>
          <w:color w:val="0F243E" w:themeColor="text2" w:themeShade="80"/>
          <w:sz w:val="28"/>
          <w:szCs w:val="28"/>
          <w:u w:val="single"/>
        </w:rPr>
        <w:t>Допълнителни екскурзии – Коста де ла Луз</w:t>
      </w:r>
    </w:p>
    <w:p w:rsidR="001A10F7" w:rsidRDefault="001A10F7" w:rsidP="00B34F85"/>
    <w:p w:rsidR="001A10F7" w:rsidRDefault="001A10F7" w:rsidP="00B34F85"/>
    <w:p w:rsidR="001A10F7" w:rsidRDefault="001A10F7" w:rsidP="001A10F7">
      <w:r>
        <w:rPr>
          <w:b/>
        </w:rPr>
        <w:t>1.</w:t>
      </w:r>
      <w:r w:rsidR="00B34F85" w:rsidRPr="001A10F7">
        <w:rPr>
          <w:b/>
        </w:rPr>
        <w:t>Най - старият град на Запада</w:t>
      </w:r>
      <w:r w:rsidR="00B34F85">
        <w:t xml:space="preserve"> – невероятно красивия Кадис и град Херес де ла Фронтера. Целодневна с автобус. </w:t>
      </w:r>
    </w:p>
    <w:p w:rsidR="001A10F7" w:rsidRDefault="00B34F85" w:rsidP="001A10F7">
      <w:r>
        <w:t xml:space="preserve">Цена </w:t>
      </w:r>
      <w:r w:rsidR="001A10F7">
        <w:t xml:space="preserve">при записване </w:t>
      </w:r>
      <w:r>
        <w:t xml:space="preserve">преди отпътуване: възрастен 40 €, деца 4 до 11 год. – 20 €, </w:t>
      </w:r>
    </w:p>
    <w:p w:rsidR="00B34F85" w:rsidRDefault="00B34F85" w:rsidP="001A10F7">
      <w:r>
        <w:t>на място: възрастен 45 евро €, деца 4 до 11 г. – 22 евро €.</w:t>
      </w:r>
    </w:p>
    <w:p w:rsidR="00B34F85" w:rsidRDefault="00B34F85" w:rsidP="00B34F85">
      <w:r>
        <w:t xml:space="preserve">Кадис е разположен на полуостров, заобиколен от 3-те страни с океан, а със сушата е свързан само с тясна ивица земя. За 30-вековна му история напомня 45-метровата кула Тавира. От пристанището на Кадис Колумб е тръгнал с каравелите си да открие Америка, а днес оттук тръгват фериботи за Канарските острови. Тук е сниман филма „Днес не умирай” с Джеймс Бонд, като панорамата замества снимки от Куба. По желание круиз в залива на Кадис и Атлантическия океан. В Херес де ла Фронтера може да се разходите по старинни улички с многобройни винарски изби за прочутата напитка „шери”, както и до най - известната от тях „La Concha” (мида) - дело на прочутия френски архитект Густав Айфел. По желание посещение на една от винарските изби с възможност за дегустация на шери и запознаване с производството. Херес де ла Фронтера е родина на шерито. Името му идва от старото арабско име на града Шериш. В околностите върху 18 хил. хектара варовита земя се отглеждат лозя. Топлият и сух климат леванте и влажния пониенте дава възможност за 2 реколти. Ще видите и сградата на най - известната кралска андалуска школа по езда (единствената в Испания, предлагаща представления с благородните бели картузиански жребци). </w:t>
      </w:r>
    </w:p>
    <w:p w:rsidR="00B34F85" w:rsidRDefault="00B34F85" w:rsidP="00B34F85">
      <w:r>
        <w:t>А защо част от селищата в този район завършват в името с Frontera ще Ви разкажем при самото пътешествие.</w:t>
      </w:r>
    </w:p>
    <w:p w:rsidR="00B34F85" w:rsidRDefault="00B34F85" w:rsidP="00B34F85"/>
    <w:p w:rsidR="001A10F7" w:rsidRDefault="00B34F85" w:rsidP="00B34F85">
      <w:r w:rsidRPr="001A10F7">
        <w:rPr>
          <w:b/>
        </w:rPr>
        <w:t>2.  Най - големият  Биосферен Национален резерват на Испания под защита на ЮНЕСКО</w:t>
      </w:r>
      <w:r>
        <w:t xml:space="preserve"> – Доняна, полудневна с големи джипове до 22 места. </w:t>
      </w:r>
    </w:p>
    <w:p w:rsidR="001A10F7" w:rsidRDefault="00B34F85" w:rsidP="00B34F85">
      <w:r>
        <w:t xml:space="preserve">Цена преди отпътуване: възрастен 50 €, деца 4 до 11 год – 25 €, </w:t>
      </w:r>
    </w:p>
    <w:p w:rsidR="00B34F85" w:rsidRDefault="00B34F85" w:rsidP="00B34F85">
      <w:r>
        <w:t>на място: възрастен 55 €, деца 4 до 11 г. – 27 €.</w:t>
      </w:r>
    </w:p>
    <w:p w:rsidR="00B34F85" w:rsidRDefault="00B34F85" w:rsidP="00B34F85">
      <w:r>
        <w:t>Между делтата на 2 реки Гуадиана и Гуалдакивир се намира най - големият Биосферен Национален резерват на Испания, който от далечната 1980 г. е под защита на ЮНЕСКО.</w:t>
      </w:r>
    </w:p>
    <w:p w:rsidR="00B34F85" w:rsidRDefault="00B34F85" w:rsidP="00B34F85">
      <w:r>
        <w:t>Тръгването е от селището Ел Росио, следва едно неповторимо изживяване (~3.30 – 4 ч.) с голям джип, придружени от местен екскурзовод, като на всеки двама туристи се предоставя бинокъл и за цялата група телескоп. Не забравяйте да вземете и своя бинокъл!</w:t>
      </w:r>
    </w:p>
    <w:p w:rsidR="00B34F85" w:rsidRDefault="00B34F85" w:rsidP="00B34F85"/>
    <w:p w:rsidR="001A10F7" w:rsidRDefault="00B34F85" w:rsidP="00B34F85">
      <w:r w:rsidRPr="001A10F7">
        <w:rPr>
          <w:b/>
        </w:rPr>
        <w:t xml:space="preserve">3. „Историческият път на Колумб” </w:t>
      </w:r>
      <w:r>
        <w:t xml:space="preserve">с колониалната архитектура на манастира Ла Рабида и град Уелва, полудневна, автобус. </w:t>
      </w:r>
    </w:p>
    <w:p w:rsidR="001A10F7" w:rsidRDefault="00B34F85" w:rsidP="00B34F85">
      <w:r>
        <w:t xml:space="preserve">Цена преди отпътуване: възрастен - 25 €, деца 4 до 11 год. - 13 €, </w:t>
      </w:r>
    </w:p>
    <w:p w:rsidR="00B34F85" w:rsidRDefault="00B34F85" w:rsidP="00B34F85">
      <w:r>
        <w:t>на място: възрастен 30 €, деца 4-11 г. - 15 €.</w:t>
      </w:r>
    </w:p>
    <w:p w:rsidR="00B34F85" w:rsidRDefault="00B34F85" w:rsidP="00B34F85">
      <w:r>
        <w:t>Посещение на манастира Ла Рабида в Уелва (с включена входна такса), където в 1492 г. е живял Колумб, намирайки подкрепа за експедиция в търсене на Новия свят. Следва разглеждане на малкия музей, където могат да се видят репродукции на 3-те каравели, взели участие в откриването на Америка. В Уелва се намира паметника на Колумб, катедралата Ла Мерседес, църквата Св. Петър /XVI в. /, площад де ла Монхас /на монахините/. След това ще минете през следващото селище от Лугарес Коломбинос – Палос де ла Фронтера, свързано с пътешествията на Колумб.</w:t>
      </w:r>
    </w:p>
    <w:p w:rsidR="00B34F85" w:rsidRDefault="00B34F85" w:rsidP="00B34F85"/>
    <w:p w:rsidR="001A10F7" w:rsidRDefault="00B34F85" w:rsidP="00B34F85">
      <w:r w:rsidRPr="001A10F7">
        <w:rPr>
          <w:b/>
        </w:rPr>
        <w:t>4. Величествената СЕВИЛЯ</w:t>
      </w:r>
      <w:r>
        <w:t xml:space="preserve"> /под защитата на ЮНЕСКО/ и малката барокова Кармона, целодневна, автобус /145 км в една посока/. </w:t>
      </w:r>
    </w:p>
    <w:p w:rsidR="001A10F7" w:rsidRDefault="00B34F85" w:rsidP="00B34F85">
      <w:r>
        <w:t xml:space="preserve">Цена преди отпътуване: възрастен - 45 €, деца 4 до 11 г. - 22 €, </w:t>
      </w:r>
    </w:p>
    <w:p w:rsidR="00B34F85" w:rsidRDefault="00B34F85" w:rsidP="00B34F85">
      <w:r>
        <w:t>на място: възрастен 50 €, деца 4-11 г. - 25 €.</w:t>
      </w:r>
    </w:p>
    <w:p w:rsidR="00B34F85" w:rsidRDefault="00B34F85" w:rsidP="00B34F85">
      <w:r>
        <w:lastRenderedPageBreak/>
        <w:t xml:space="preserve">Севиля ще ви омагьоса със своята пищност и красота. Арабските стилове и елементи доминират, както в архитектурата така и в много традиции, които са съхранени и до днес. Обиколката на града с местен екскурзовод с превод от водача на български включва разглеждане на Площад Испания, който е център на Иберо – Американското изложение от 1929 г. и впечатлява с красивия павилион в еклектичен стил, комбинация от Арт Деко, мудехар и барок, историческия център на града, където се помещава великолепния Алкасар и внушителната катедрала - шедьоври на архитектурата създадени в стил Мудехар, еврейският квартал – Св. Кръст, където е запазена атмосферата на средновековна Севиля /входните такси се заплащат отделно – Катедралата – 8.00 €, над 65 г. и младежи до 25 г. – 3.00 €, Алкасар – 8.75 €, за пенсионери – 2.00 €/. </w:t>
      </w:r>
    </w:p>
    <w:p w:rsidR="00B34F85" w:rsidRDefault="00B34F85" w:rsidP="00B34F85">
      <w:r>
        <w:t xml:space="preserve">За желаещите да посетят само увеселителния парк Isla Magica могат да се възползат и да платят за транспорт до Севиля – 30 €, за деца 4 до 11 г.  - 15 €, което не включва разглеждане на Севиля, но предоставя възможност да се посети Магическия остров - един от най - популярните увеселителни паркове в страната. Освен множеството спиращи дъха атракциони и аниматорски програми, влизайки в парка ще имате възможност да видите сгради от различни части на Испания. Входна такса – 29.00 €, за деца – 21.00 €. </w:t>
      </w:r>
    </w:p>
    <w:p w:rsidR="001A10F7" w:rsidRDefault="001A10F7" w:rsidP="00B34F85"/>
    <w:p w:rsidR="00B34F85" w:rsidRPr="001A10F7" w:rsidRDefault="001A10F7" w:rsidP="00B34F85">
      <w:pPr>
        <w:rPr>
          <w:b/>
        </w:rPr>
      </w:pPr>
      <w:r w:rsidRPr="001A10F7">
        <w:rPr>
          <w:b/>
        </w:rPr>
        <w:t>5. А</w:t>
      </w:r>
      <w:r w:rsidR="00B34F85" w:rsidRPr="001A10F7">
        <w:rPr>
          <w:b/>
        </w:rPr>
        <w:t xml:space="preserve">втобусна екскурзия до град ЕВОРА в Португалия, целодневна, автобус. </w:t>
      </w:r>
    </w:p>
    <w:p w:rsidR="001A10F7" w:rsidRDefault="00B34F85" w:rsidP="00B34F85">
      <w:r>
        <w:t xml:space="preserve">Цена преди отпътуване: възрастен 40 €, деца 4-11 г. - 20 €, </w:t>
      </w:r>
    </w:p>
    <w:p w:rsidR="00B34F85" w:rsidRDefault="00B34F85" w:rsidP="00B34F85">
      <w:bookmarkStart w:id="0" w:name="_GoBack"/>
      <w:bookmarkEnd w:id="0"/>
      <w:r>
        <w:t>на място: възрастен 45 €, деца 4-11 г.  22 €</w:t>
      </w:r>
    </w:p>
    <w:p w:rsidR="00B34F85" w:rsidRDefault="00B34F85" w:rsidP="00B34F85">
      <w:r>
        <w:t>Евора е главният град на провинция Алентажу с античен град-музей на открито и над 20 века история под защитата на ЮНЕСКО. Интересни са древноримския императорски храм на богиня Диана, акведукта Агуа де Прата, централния площад Жиралдо с красиви ренесансови сгради, еворската катедрала с метоси, музея с мануелитските скулптури, крепостните стени. Очарованието на Евора се крие в тесните средновековни улици на изключително добре съхранения вътрешен град. Попътно ще дегустираме вино порто в португалска винарска изба.</w:t>
      </w:r>
    </w:p>
    <w:p w:rsidR="00B34F85" w:rsidRDefault="00B34F85" w:rsidP="00B34F85">
      <w:r>
        <w:t>Забележка: всички допълнителни екскурзии се осъществяват при 20 туристи.</w:t>
      </w:r>
    </w:p>
    <w:sectPr w:rsidR="00B3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77C7"/>
    <w:multiLevelType w:val="hybridMultilevel"/>
    <w:tmpl w:val="99000ED2"/>
    <w:lvl w:ilvl="0" w:tplc="6D0A7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85"/>
    <w:rsid w:val="000139C3"/>
    <w:rsid w:val="001A10F7"/>
    <w:rsid w:val="00B3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1</cp:revision>
  <dcterms:created xsi:type="dcterms:W3CDTF">2013-06-25T11:25:00Z</dcterms:created>
  <dcterms:modified xsi:type="dcterms:W3CDTF">2013-06-25T11:41:00Z</dcterms:modified>
</cp:coreProperties>
</file>